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EC8BA" w14:textId="223CBB80" w:rsidR="006168A1" w:rsidRPr="00C40B29" w:rsidRDefault="004C5EFA" w:rsidP="00C40B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B29">
        <w:rPr>
          <w:rFonts w:ascii="Times New Roman" w:hAnsi="Times New Roman" w:cs="Times New Roman"/>
          <w:b/>
          <w:bCs/>
          <w:sz w:val="28"/>
          <w:szCs w:val="28"/>
        </w:rPr>
        <w:t>Архив мероприятий 2022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58"/>
        <w:gridCol w:w="2687"/>
      </w:tblGrid>
      <w:tr w:rsidR="00454669" w:rsidRPr="000901D2" w14:paraId="33DCF349" w14:textId="77777777" w:rsidTr="006D7732">
        <w:tc>
          <w:tcPr>
            <w:tcW w:w="6658" w:type="dxa"/>
          </w:tcPr>
          <w:p w14:paraId="7144BCF1" w14:textId="14568DE4" w:rsidR="00454669" w:rsidRPr="000901D2" w:rsidRDefault="00454669" w:rsidP="00090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687" w:type="dxa"/>
          </w:tcPr>
          <w:p w14:paraId="75114DA7" w14:textId="48C877DC" w:rsidR="00454669" w:rsidRPr="000901D2" w:rsidRDefault="00454669" w:rsidP="00090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CF7E02" w:rsidRPr="000901D2" w14:paraId="5470B905" w14:textId="77777777" w:rsidTr="006D7732">
        <w:tc>
          <w:tcPr>
            <w:tcW w:w="9345" w:type="dxa"/>
            <w:gridSpan w:val="2"/>
          </w:tcPr>
          <w:p w14:paraId="5BA49839" w14:textId="55F64C90" w:rsidR="00CF7E02" w:rsidRPr="000901D2" w:rsidRDefault="00CF7E02" w:rsidP="00090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ФОРУМ</w:t>
            </w:r>
          </w:p>
        </w:tc>
      </w:tr>
      <w:tr w:rsidR="00CF7E02" w:rsidRPr="000901D2" w14:paraId="0C4B222E" w14:textId="77777777" w:rsidTr="006D7732">
        <w:tc>
          <w:tcPr>
            <w:tcW w:w="6658" w:type="dxa"/>
          </w:tcPr>
          <w:p w14:paraId="5BA75A52" w14:textId="77777777" w:rsidR="00CF7E02" w:rsidRDefault="00CF7E02" w:rsidP="00CF7E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CF7E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-й Международный бизнес-форум «Время для экспорта», </w:t>
            </w:r>
          </w:p>
          <w:p w14:paraId="01AC6C88" w14:textId="519BA8CB" w:rsidR="00CF7E02" w:rsidRPr="00CF7E02" w:rsidRDefault="00CF7E02" w:rsidP="00CF7E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E02">
              <w:rPr>
                <w:rFonts w:ascii="Times New Roman" w:hAnsi="Times New Roman" w:cs="Times New Roman"/>
                <w:bCs/>
                <w:sz w:val="24"/>
                <w:szCs w:val="24"/>
              </w:rPr>
              <w:t>г. Алушта</w:t>
            </w:r>
            <w:bookmarkStart w:id="0" w:name="_GoBack"/>
            <w:bookmarkEnd w:id="0"/>
          </w:p>
        </w:tc>
        <w:tc>
          <w:tcPr>
            <w:tcW w:w="2687" w:type="dxa"/>
          </w:tcPr>
          <w:p w14:paraId="4ECC3CF3" w14:textId="1E2D7CB4" w:rsidR="00CF7E02" w:rsidRPr="00CF7E02" w:rsidRDefault="00CF7E02" w:rsidP="000901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12-13.05.2022</w:t>
            </w:r>
          </w:p>
        </w:tc>
      </w:tr>
      <w:tr w:rsidR="00CF7E02" w:rsidRPr="000901D2" w14:paraId="38A64662" w14:textId="77777777" w:rsidTr="006D7732">
        <w:tc>
          <w:tcPr>
            <w:tcW w:w="9345" w:type="dxa"/>
            <w:gridSpan w:val="2"/>
          </w:tcPr>
          <w:p w14:paraId="67BC2A0E" w14:textId="0C6C0E8B" w:rsidR="00CF7E02" w:rsidRPr="00CF7E02" w:rsidRDefault="00CF7E02" w:rsidP="000901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БИЗНЕС-МИССИИ</w:t>
            </w:r>
          </w:p>
        </w:tc>
      </w:tr>
      <w:tr w:rsidR="000901D2" w:rsidRPr="000901D2" w14:paraId="59F3D6F3" w14:textId="77777777" w:rsidTr="006D7732">
        <w:tc>
          <w:tcPr>
            <w:tcW w:w="6658" w:type="dxa"/>
          </w:tcPr>
          <w:p w14:paraId="7757273C" w14:textId="588638CB" w:rsidR="000901D2" w:rsidRPr="000901D2" w:rsidRDefault="000901D2" w:rsidP="00D65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 xml:space="preserve">Бизнес-миссия в г. Ереван (АРМЕНИЯ) </w:t>
            </w:r>
          </w:p>
        </w:tc>
        <w:tc>
          <w:tcPr>
            <w:tcW w:w="2687" w:type="dxa"/>
          </w:tcPr>
          <w:p w14:paraId="658928EC" w14:textId="533D8270" w:rsidR="000901D2" w:rsidRPr="000901D2" w:rsidRDefault="000901D2" w:rsidP="00CF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  <w:r w:rsidR="00CF7E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CF7E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  <w:r w:rsidR="00CF7E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F7E02" w:rsidRPr="000901D2" w14:paraId="3E62203D" w14:textId="77777777" w:rsidTr="006D7732">
        <w:tc>
          <w:tcPr>
            <w:tcW w:w="6658" w:type="dxa"/>
          </w:tcPr>
          <w:p w14:paraId="2C7CFBDC" w14:textId="55A5D7CF" w:rsidR="00CF7E02" w:rsidRPr="000901D2" w:rsidRDefault="00CF7E02" w:rsidP="00CF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 xml:space="preserve">Бизнес-миссия в г. Минск (БЕЛАРУСЬ) </w:t>
            </w:r>
          </w:p>
        </w:tc>
        <w:tc>
          <w:tcPr>
            <w:tcW w:w="2687" w:type="dxa"/>
          </w:tcPr>
          <w:p w14:paraId="51D6F42C" w14:textId="674B18B6" w:rsidR="00CF7E02" w:rsidRPr="000901D2" w:rsidRDefault="00CF7E02" w:rsidP="00CF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 xml:space="preserve"> 13.10.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F7E02" w:rsidRPr="000901D2" w14:paraId="69E01AEC" w14:textId="77777777" w:rsidTr="006D7732">
        <w:tc>
          <w:tcPr>
            <w:tcW w:w="9345" w:type="dxa"/>
            <w:gridSpan w:val="2"/>
          </w:tcPr>
          <w:p w14:paraId="78DDA3C1" w14:textId="60881FC1" w:rsidR="00CF7E02" w:rsidRPr="00CF7E02" w:rsidRDefault="00CF7E02" w:rsidP="00CF7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E02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ВЫСТАВКИ</w:t>
            </w:r>
          </w:p>
        </w:tc>
      </w:tr>
      <w:tr w:rsidR="00CF7E02" w:rsidRPr="000901D2" w14:paraId="6504FFF2" w14:textId="77777777" w:rsidTr="006D7732">
        <w:tc>
          <w:tcPr>
            <w:tcW w:w="6658" w:type="dxa"/>
          </w:tcPr>
          <w:p w14:paraId="2086FEC2" w14:textId="2E9BC67E" w:rsidR="00CF7E02" w:rsidRPr="000901D2" w:rsidRDefault="00CF7E02" w:rsidP="00CF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ED">
              <w:rPr>
                <w:rFonts w:ascii="Times New Roman" w:hAnsi="Times New Roman" w:cs="Times New Roman"/>
                <w:sz w:val="24"/>
                <w:szCs w:val="24"/>
              </w:rPr>
              <w:t>Международная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ПРОДЭКСПО в г. Минск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БЕЛАРУСЬ)</w:t>
            </w:r>
          </w:p>
        </w:tc>
        <w:tc>
          <w:tcPr>
            <w:tcW w:w="2687" w:type="dxa"/>
          </w:tcPr>
          <w:p w14:paraId="75E81F48" w14:textId="7201B662" w:rsidR="00CF7E02" w:rsidRPr="000901D2" w:rsidRDefault="00CF7E02" w:rsidP="00CF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F7E02" w:rsidRPr="000901D2" w14:paraId="72BB8ACB" w14:textId="77777777" w:rsidTr="006D7732">
        <w:tc>
          <w:tcPr>
            <w:tcW w:w="6658" w:type="dxa"/>
          </w:tcPr>
          <w:p w14:paraId="6BBCC055" w14:textId="07E7A710" w:rsidR="00CF7E02" w:rsidRPr="000901D2" w:rsidRDefault="00CF7E02" w:rsidP="00CF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E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выставка </w:t>
            </w:r>
            <w:r w:rsidRPr="00090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Abu</w:t>
            </w:r>
            <w:r w:rsidRPr="00D65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Dhabi</w:t>
            </w:r>
            <w:r w:rsidRPr="00D65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D65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</w:t>
            </w:r>
            <w:r w:rsidRPr="00D65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Exhibition</w:t>
            </w:r>
            <w:r w:rsidRPr="00D651ED">
              <w:rPr>
                <w:rFonts w:ascii="Times New Roman" w:hAnsi="Times New Roman" w:cs="Times New Roman"/>
                <w:sz w:val="24"/>
                <w:szCs w:val="24"/>
              </w:rPr>
              <w:t xml:space="preserve"> в г. Абу-Даби (ОАЭ)</w:t>
            </w:r>
          </w:p>
        </w:tc>
        <w:tc>
          <w:tcPr>
            <w:tcW w:w="2687" w:type="dxa"/>
          </w:tcPr>
          <w:p w14:paraId="432B6481" w14:textId="43643BB4" w:rsidR="00CF7E02" w:rsidRPr="000901D2" w:rsidRDefault="00CF7E02" w:rsidP="00CF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0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0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0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CF7E02" w:rsidRPr="000901D2" w14:paraId="0B0F3EBD" w14:textId="77777777" w:rsidTr="006D7732">
        <w:tc>
          <w:tcPr>
            <w:tcW w:w="6658" w:type="dxa"/>
          </w:tcPr>
          <w:p w14:paraId="6CE2E25C" w14:textId="7EFAFA3D" w:rsidR="00CF7E02" w:rsidRPr="000901D2" w:rsidRDefault="00CF7E02" w:rsidP="00CF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выставка </w:t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СРМ</w:t>
            </w:r>
            <w:r w:rsidRPr="00A9385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90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A93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PREMI</w:t>
            </w:r>
            <w:r w:rsidRPr="00A93853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 w:rsidRPr="00090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A93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</w:t>
            </w:r>
            <w:r w:rsidRPr="00A938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3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938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A938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A9385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87" w:type="dxa"/>
          </w:tcPr>
          <w:p w14:paraId="5712E605" w14:textId="42552B9E" w:rsidR="00CF7E02" w:rsidRPr="000901D2" w:rsidRDefault="00CF7E02" w:rsidP="00CF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 xml:space="preserve"> 02.09.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0021E" w:rsidRPr="000901D2" w14:paraId="7C5D480C" w14:textId="77777777" w:rsidTr="006D7732">
        <w:tc>
          <w:tcPr>
            <w:tcW w:w="6658" w:type="dxa"/>
          </w:tcPr>
          <w:p w14:paraId="41EA2F2A" w14:textId="21A1F3F7" w:rsidR="00B0021E" w:rsidRDefault="00B0021E" w:rsidP="00CF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выставка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Белагро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Минск (БЕЛАРУСЬ)</w:t>
            </w:r>
          </w:p>
        </w:tc>
        <w:tc>
          <w:tcPr>
            <w:tcW w:w="2687" w:type="dxa"/>
          </w:tcPr>
          <w:p w14:paraId="502025F7" w14:textId="48975BEE" w:rsidR="00B0021E" w:rsidRPr="000901D2" w:rsidRDefault="00B0021E" w:rsidP="00B0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07.06.2022-11.06.2022</w:t>
            </w:r>
          </w:p>
        </w:tc>
      </w:tr>
      <w:tr w:rsidR="00CF7E02" w:rsidRPr="000901D2" w14:paraId="0150ECA5" w14:textId="77777777" w:rsidTr="006D7732">
        <w:tc>
          <w:tcPr>
            <w:tcW w:w="9345" w:type="dxa"/>
            <w:gridSpan w:val="2"/>
          </w:tcPr>
          <w:p w14:paraId="55FA6065" w14:textId="675604CD" w:rsidR="00CF7E02" w:rsidRPr="00B0021E" w:rsidRDefault="00CF7E02" w:rsidP="00CF7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1E">
              <w:rPr>
                <w:rFonts w:ascii="Times New Roman" w:hAnsi="Times New Roman" w:cs="Times New Roman"/>
                <w:b/>
                <w:sz w:val="24"/>
                <w:szCs w:val="24"/>
              </w:rPr>
              <w:t>ШКОЛА РЭЦ</w:t>
            </w:r>
          </w:p>
        </w:tc>
      </w:tr>
      <w:tr w:rsidR="00B0021E" w:rsidRPr="000901D2" w14:paraId="06AD7F69" w14:textId="77777777" w:rsidTr="006D7732">
        <w:tc>
          <w:tcPr>
            <w:tcW w:w="6658" w:type="dxa"/>
          </w:tcPr>
          <w:p w14:paraId="261AEF1A" w14:textId="617FBBA6" w:rsidR="00B0021E" w:rsidRDefault="00B0021E" w:rsidP="00B0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Основы экспортной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 xml:space="preserve"> в г. Симферополь</w:t>
            </w:r>
          </w:p>
        </w:tc>
        <w:tc>
          <w:tcPr>
            <w:tcW w:w="2687" w:type="dxa"/>
          </w:tcPr>
          <w:p w14:paraId="7253749C" w14:textId="662EE045" w:rsidR="00B0021E" w:rsidRPr="000901D2" w:rsidRDefault="00B0021E" w:rsidP="00B0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</w:tr>
      <w:tr w:rsidR="00B0021E" w:rsidRPr="000901D2" w14:paraId="5F800232" w14:textId="77777777" w:rsidTr="006D7732">
        <w:tc>
          <w:tcPr>
            <w:tcW w:w="6658" w:type="dxa"/>
          </w:tcPr>
          <w:p w14:paraId="1C13669F" w14:textId="1D4B6902" w:rsidR="00B0021E" w:rsidRDefault="00B0021E" w:rsidP="00B0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Правовые аспекты экспорта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 г. Симферополь</w:t>
            </w:r>
          </w:p>
        </w:tc>
        <w:tc>
          <w:tcPr>
            <w:tcW w:w="2687" w:type="dxa"/>
          </w:tcPr>
          <w:p w14:paraId="2F54B3BC" w14:textId="69C3D456" w:rsidR="00B0021E" w:rsidRPr="000901D2" w:rsidRDefault="00B0021E" w:rsidP="00B0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</w:tr>
      <w:tr w:rsidR="00B0021E" w:rsidRPr="000901D2" w14:paraId="7E9BE1E9" w14:textId="77777777" w:rsidTr="006D7732">
        <w:tc>
          <w:tcPr>
            <w:tcW w:w="6658" w:type="dxa"/>
          </w:tcPr>
          <w:p w14:paraId="6BBCC7BB" w14:textId="659D4FFE" w:rsidR="00B0021E" w:rsidRDefault="00B0021E" w:rsidP="00B0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Маркетинг как часть экспортного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 xml:space="preserve">в г. Симферополь </w:t>
            </w:r>
          </w:p>
        </w:tc>
        <w:tc>
          <w:tcPr>
            <w:tcW w:w="2687" w:type="dxa"/>
          </w:tcPr>
          <w:p w14:paraId="44474E83" w14:textId="05751E04" w:rsidR="00B0021E" w:rsidRPr="000901D2" w:rsidRDefault="00B0021E" w:rsidP="00B0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</w:tr>
      <w:tr w:rsidR="00B0021E" w:rsidRPr="000901D2" w14:paraId="3B30E689" w14:textId="77777777" w:rsidTr="006D7732">
        <w:tc>
          <w:tcPr>
            <w:tcW w:w="6658" w:type="dxa"/>
          </w:tcPr>
          <w:p w14:paraId="1314168E" w14:textId="75D63EA3" w:rsidR="00B0021E" w:rsidRDefault="00B0021E" w:rsidP="00B0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Эффективная деловая коммуникация для экспортеров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 г. Симферополь</w:t>
            </w:r>
          </w:p>
        </w:tc>
        <w:tc>
          <w:tcPr>
            <w:tcW w:w="2687" w:type="dxa"/>
          </w:tcPr>
          <w:p w14:paraId="04B1FC83" w14:textId="4E5BBF6E" w:rsidR="00B0021E" w:rsidRPr="000901D2" w:rsidRDefault="00B0021E" w:rsidP="00B0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</w:tr>
      <w:tr w:rsidR="00B0021E" w:rsidRPr="000901D2" w14:paraId="0BDC6F89" w14:textId="77777777" w:rsidTr="006D7732">
        <w:tc>
          <w:tcPr>
            <w:tcW w:w="6658" w:type="dxa"/>
          </w:tcPr>
          <w:p w14:paraId="074A0A27" w14:textId="5F12C054" w:rsidR="00B0021E" w:rsidRDefault="00B0021E" w:rsidP="00B0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Финансовые инструменты экспорта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 xml:space="preserve"> в г. Симферополь </w:t>
            </w:r>
          </w:p>
        </w:tc>
        <w:tc>
          <w:tcPr>
            <w:tcW w:w="2687" w:type="dxa"/>
          </w:tcPr>
          <w:p w14:paraId="3E7439DC" w14:textId="2EB9643E" w:rsidR="00B0021E" w:rsidRPr="000901D2" w:rsidRDefault="00B0021E" w:rsidP="00B0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</w:tr>
      <w:tr w:rsidR="00B0021E" w:rsidRPr="000901D2" w14:paraId="4D3FAC86" w14:textId="77777777" w:rsidTr="006D7732">
        <w:tc>
          <w:tcPr>
            <w:tcW w:w="6658" w:type="dxa"/>
          </w:tcPr>
          <w:p w14:paraId="087F5EB9" w14:textId="3849E5E9" w:rsidR="00B0021E" w:rsidRDefault="00B0021E" w:rsidP="00B0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Документационное сопровождение экспорта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 xml:space="preserve"> в г. Симферополь</w:t>
            </w:r>
          </w:p>
        </w:tc>
        <w:tc>
          <w:tcPr>
            <w:tcW w:w="2687" w:type="dxa"/>
          </w:tcPr>
          <w:p w14:paraId="19618533" w14:textId="29285260" w:rsidR="00B0021E" w:rsidRPr="000901D2" w:rsidRDefault="00B0021E" w:rsidP="00B0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</w:tr>
      <w:tr w:rsidR="00B0021E" w:rsidRPr="000901D2" w14:paraId="50B81E19" w14:textId="77777777" w:rsidTr="006D7732">
        <w:tc>
          <w:tcPr>
            <w:tcW w:w="6658" w:type="dxa"/>
          </w:tcPr>
          <w:p w14:paraId="723B315A" w14:textId="6C3001FD" w:rsidR="00B0021E" w:rsidRDefault="00B0021E" w:rsidP="00B0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Логистика для экспортеров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 xml:space="preserve"> в г. Симферополь</w:t>
            </w:r>
          </w:p>
        </w:tc>
        <w:tc>
          <w:tcPr>
            <w:tcW w:w="2687" w:type="dxa"/>
          </w:tcPr>
          <w:p w14:paraId="63E12E3F" w14:textId="0E343F67" w:rsidR="00B0021E" w:rsidRPr="000901D2" w:rsidRDefault="00B0021E" w:rsidP="00B0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</w:tr>
      <w:tr w:rsidR="00B0021E" w:rsidRPr="000901D2" w14:paraId="4111032F" w14:textId="77777777" w:rsidTr="006D7732">
        <w:tc>
          <w:tcPr>
            <w:tcW w:w="6658" w:type="dxa"/>
          </w:tcPr>
          <w:p w14:paraId="3C0DFAAF" w14:textId="18D25505" w:rsidR="00B0021E" w:rsidRPr="000901D2" w:rsidRDefault="00B0021E" w:rsidP="00B0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Возможности онлайн экспорта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 xml:space="preserve"> в г. Симферополь</w:t>
            </w:r>
          </w:p>
        </w:tc>
        <w:tc>
          <w:tcPr>
            <w:tcW w:w="2687" w:type="dxa"/>
          </w:tcPr>
          <w:p w14:paraId="7F56D407" w14:textId="0EF2CD32" w:rsidR="00B0021E" w:rsidRPr="000901D2" w:rsidRDefault="00B0021E" w:rsidP="00B0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</w:tr>
      <w:tr w:rsidR="00B0021E" w:rsidRPr="000901D2" w14:paraId="6683F8F8" w14:textId="77777777" w:rsidTr="006D7732">
        <w:tc>
          <w:tcPr>
            <w:tcW w:w="6658" w:type="dxa"/>
          </w:tcPr>
          <w:p w14:paraId="4CF096CD" w14:textId="7B8807A4" w:rsidR="00B0021E" w:rsidRPr="000901D2" w:rsidRDefault="00B0021E" w:rsidP="00B0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Продукты Группы Российского экспортного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в г. Симферополь</w:t>
            </w:r>
          </w:p>
        </w:tc>
        <w:tc>
          <w:tcPr>
            <w:tcW w:w="2687" w:type="dxa"/>
          </w:tcPr>
          <w:p w14:paraId="44D62631" w14:textId="245BF511" w:rsidR="00B0021E" w:rsidRPr="000901D2" w:rsidRDefault="00B0021E" w:rsidP="00B0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</w:tr>
      <w:tr w:rsidR="00B0021E" w:rsidRPr="000901D2" w14:paraId="1F8B8BFC" w14:textId="77777777" w:rsidTr="006D7732">
        <w:tc>
          <w:tcPr>
            <w:tcW w:w="6658" w:type="dxa"/>
          </w:tcPr>
          <w:p w14:paraId="3DE7D653" w14:textId="0CCA0724" w:rsidR="00B0021E" w:rsidRPr="000901D2" w:rsidRDefault="00B0021E" w:rsidP="00B0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Налоги в экспортной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 xml:space="preserve"> в г. Симферополь</w:t>
            </w:r>
          </w:p>
        </w:tc>
        <w:tc>
          <w:tcPr>
            <w:tcW w:w="2687" w:type="dxa"/>
          </w:tcPr>
          <w:p w14:paraId="0215F603" w14:textId="7020A130" w:rsidR="00B0021E" w:rsidRPr="000901D2" w:rsidRDefault="00B0021E" w:rsidP="00B0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</w:tr>
      <w:tr w:rsidR="00B0021E" w:rsidRPr="000901D2" w14:paraId="1F7DDC29" w14:textId="77777777" w:rsidTr="006D7732">
        <w:tc>
          <w:tcPr>
            <w:tcW w:w="6658" w:type="dxa"/>
          </w:tcPr>
          <w:p w14:paraId="6DED29D5" w14:textId="35F128CB" w:rsidR="00B0021E" w:rsidRPr="000901D2" w:rsidRDefault="00B0021E" w:rsidP="00B0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Таможенное регулирование экспорта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 xml:space="preserve"> в г. Симферополь</w:t>
            </w:r>
          </w:p>
        </w:tc>
        <w:tc>
          <w:tcPr>
            <w:tcW w:w="2687" w:type="dxa"/>
          </w:tcPr>
          <w:p w14:paraId="3E6ABA67" w14:textId="2EDDEB1B" w:rsidR="00B0021E" w:rsidRPr="000901D2" w:rsidRDefault="00B0021E" w:rsidP="00B0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</w:tr>
      <w:tr w:rsidR="00B0021E" w:rsidRPr="000901D2" w14:paraId="63DDD688" w14:textId="77777777" w:rsidTr="006D7732">
        <w:tc>
          <w:tcPr>
            <w:tcW w:w="9345" w:type="dxa"/>
            <w:gridSpan w:val="2"/>
          </w:tcPr>
          <w:p w14:paraId="6048CC98" w14:textId="3EB9F068" w:rsidR="00B0021E" w:rsidRPr="00B0021E" w:rsidRDefault="00B0021E" w:rsidP="00B00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1E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</w:p>
        </w:tc>
      </w:tr>
      <w:tr w:rsidR="00B0021E" w:rsidRPr="000901D2" w14:paraId="63B84DE1" w14:textId="77777777" w:rsidTr="006D7732">
        <w:tc>
          <w:tcPr>
            <w:tcW w:w="6658" w:type="dxa"/>
          </w:tcPr>
          <w:p w14:paraId="7165EDDB" w14:textId="0EE14E29" w:rsidR="00B0021E" w:rsidRPr="000901D2" w:rsidRDefault="006D7732" w:rsidP="006D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021E" w:rsidRPr="000901D2">
              <w:rPr>
                <w:rFonts w:ascii="Times New Roman" w:hAnsi="Times New Roman" w:cs="Times New Roman"/>
                <w:sz w:val="24"/>
                <w:szCs w:val="24"/>
              </w:rPr>
              <w:t>Тренды 2022: как продвигать свой продукт в новых реалиях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B0021E" w:rsidRPr="000901D2">
              <w:rPr>
                <w:rFonts w:ascii="Times New Roman" w:hAnsi="Times New Roman" w:cs="Times New Roman"/>
                <w:sz w:val="24"/>
                <w:szCs w:val="24"/>
              </w:rPr>
              <w:t xml:space="preserve"> г. Алушта</w:t>
            </w:r>
          </w:p>
        </w:tc>
        <w:tc>
          <w:tcPr>
            <w:tcW w:w="2687" w:type="dxa"/>
          </w:tcPr>
          <w:p w14:paraId="6E62EA02" w14:textId="32FE7E5D" w:rsidR="00B0021E" w:rsidRPr="000901D2" w:rsidRDefault="00B0021E" w:rsidP="00B0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12.05.22</w:t>
            </w:r>
          </w:p>
        </w:tc>
      </w:tr>
      <w:tr w:rsidR="00B0021E" w:rsidRPr="000901D2" w14:paraId="65AE447C" w14:textId="77777777" w:rsidTr="006D7732">
        <w:tc>
          <w:tcPr>
            <w:tcW w:w="6658" w:type="dxa"/>
          </w:tcPr>
          <w:p w14:paraId="273AF0E7" w14:textId="4407214E" w:rsidR="00B0021E" w:rsidRDefault="006D7732" w:rsidP="006D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021E" w:rsidRPr="000901D2">
              <w:rPr>
                <w:rFonts w:ascii="Times New Roman" w:hAnsi="Times New Roman" w:cs="Times New Roman"/>
                <w:sz w:val="24"/>
                <w:szCs w:val="24"/>
              </w:rPr>
              <w:t>Экспорт IT: крымские решения на весь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B0021E" w:rsidRPr="000901D2">
              <w:rPr>
                <w:rFonts w:ascii="Times New Roman" w:hAnsi="Times New Roman" w:cs="Times New Roman"/>
                <w:sz w:val="24"/>
                <w:szCs w:val="24"/>
              </w:rPr>
              <w:t xml:space="preserve"> г. Алушта</w:t>
            </w:r>
          </w:p>
        </w:tc>
        <w:tc>
          <w:tcPr>
            <w:tcW w:w="2687" w:type="dxa"/>
          </w:tcPr>
          <w:p w14:paraId="1B389B65" w14:textId="4CB3163D" w:rsidR="00B0021E" w:rsidRPr="000901D2" w:rsidRDefault="00B0021E" w:rsidP="00B0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D2">
              <w:rPr>
                <w:rFonts w:ascii="Times New Roman" w:hAnsi="Times New Roman" w:cs="Times New Roman"/>
                <w:sz w:val="24"/>
                <w:szCs w:val="24"/>
              </w:rPr>
              <w:t>13.05.22</w:t>
            </w:r>
          </w:p>
        </w:tc>
      </w:tr>
      <w:tr w:rsidR="006D7732" w:rsidRPr="000901D2" w14:paraId="5C38BFAB" w14:textId="77777777" w:rsidTr="006D7732">
        <w:tc>
          <w:tcPr>
            <w:tcW w:w="9345" w:type="dxa"/>
            <w:gridSpan w:val="2"/>
          </w:tcPr>
          <w:p w14:paraId="3A975F88" w14:textId="55A44DC9" w:rsidR="006D7732" w:rsidRPr="006D7732" w:rsidRDefault="006D7732" w:rsidP="00B00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32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</w:p>
        </w:tc>
      </w:tr>
      <w:tr w:rsidR="00B0021E" w:rsidRPr="000901D2" w14:paraId="464F73AF" w14:textId="77777777" w:rsidTr="006D7732">
        <w:trPr>
          <w:trHeight w:val="325"/>
        </w:trPr>
        <w:tc>
          <w:tcPr>
            <w:tcW w:w="6658" w:type="dxa"/>
          </w:tcPr>
          <w:p w14:paraId="27FFB34C" w14:textId="6DFE6F62" w:rsidR="00B0021E" w:rsidRPr="00D651ED" w:rsidRDefault="006D7732" w:rsidP="00B0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с Торгпредом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Алжир</w:t>
            </w:r>
          </w:p>
        </w:tc>
        <w:tc>
          <w:tcPr>
            <w:tcW w:w="2687" w:type="dxa"/>
          </w:tcPr>
          <w:p w14:paraId="178E39E3" w14:textId="33EF2A4F" w:rsidR="00B0021E" w:rsidRPr="000901D2" w:rsidRDefault="006D7732" w:rsidP="00B0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</w:tc>
      </w:tr>
      <w:tr w:rsidR="00B0021E" w:rsidRPr="000901D2" w14:paraId="67F99F1B" w14:textId="77777777" w:rsidTr="006D7732">
        <w:trPr>
          <w:trHeight w:val="287"/>
        </w:trPr>
        <w:tc>
          <w:tcPr>
            <w:tcW w:w="6658" w:type="dxa"/>
          </w:tcPr>
          <w:p w14:paraId="3F41F3DB" w14:textId="3CFBB188" w:rsidR="006D7732" w:rsidRPr="000901D2" w:rsidRDefault="006D7732" w:rsidP="006D773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с Торгпредом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Беларусь</w:t>
            </w:r>
          </w:p>
        </w:tc>
        <w:tc>
          <w:tcPr>
            <w:tcW w:w="2687" w:type="dxa"/>
          </w:tcPr>
          <w:p w14:paraId="6034E31C" w14:textId="7FC76311" w:rsidR="00B0021E" w:rsidRPr="000901D2" w:rsidRDefault="006D7732" w:rsidP="00B0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</w:tr>
      <w:tr w:rsidR="00B0021E" w:rsidRPr="000901D2" w14:paraId="3FF7CB54" w14:textId="77777777" w:rsidTr="006D7732">
        <w:trPr>
          <w:trHeight w:val="264"/>
        </w:trPr>
        <w:tc>
          <w:tcPr>
            <w:tcW w:w="6658" w:type="dxa"/>
          </w:tcPr>
          <w:p w14:paraId="6CE80A8B" w14:textId="11B39B36" w:rsidR="00B0021E" w:rsidRPr="000901D2" w:rsidRDefault="006D7732" w:rsidP="00B0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с Торгпредом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Азербайджан</w:t>
            </w:r>
          </w:p>
        </w:tc>
        <w:tc>
          <w:tcPr>
            <w:tcW w:w="2687" w:type="dxa"/>
          </w:tcPr>
          <w:p w14:paraId="1CE95F40" w14:textId="13B81D19" w:rsidR="00B0021E" w:rsidRPr="000901D2" w:rsidRDefault="006D7732" w:rsidP="00B0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</w:tr>
      <w:tr w:rsidR="00B0021E" w:rsidRPr="000901D2" w14:paraId="3B255A36" w14:textId="77777777" w:rsidTr="006D7732">
        <w:trPr>
          <w:trHeight w:val="268"/>
        </w:trPr>
        <w:tc>
          <w:tcPr>
            <w:tcW w:w="6658" w:type="dxa"/>
          </w:tcPr>
          <w:p w14:paraId="4E8CBDBF" w14:textId="2F6CD747" w:rsidR="00B0021E" w:rsidRPr="000901D2" w:rsidRDefault="006D7732" w:rsidP="00B0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с Торгпредом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Марокко</w:t>
            </w:r>
          </w:p>
        </w:tc>
        <w:tc>
          <w:tcPr>
            <w:tcW w:w="2687" w:type="dxa"/>
          </w:tcPr>
          <w:p w14:paraId="0858363C" w14:textId="646077CC" w:rsidR="00B0021E" w:rsidRPr="000901D2" w:rsidRDefault="006D7732" w:rsidP="00B0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</w:tc>
      </w:tr>
      <w:tr w:rsidR="00B0021E" w:rsidRPr="000901D2" w14:paraId="5EA7A498" w14:textId="77777777" w:rsidTr="006D7732">
        <w:tc>
          <w:tcPr>
            <w:tcW w:w="6658" w:type="dxa"/>
          </w:tcPr>
          <w:p w14:paraId="5DFD5818" w14:textId="5D6C1547" w:rsidR="00B0021E" w:rsidRPr="00A93853" w:rsidRDefault="006D7732" w:rsidP="00B0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с Торгпредом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Индонезия</w:t>
            </w:r>
          </w:p>
        </w:tc>
        <w:tc>
          <w:tcPr>
            <w:tcW w:w="2687" w:type="dxa"/>
          </w:tcPr>
          <w:p w14:paraId="5B2968D5" w14:textId="72C5DAB3" w:rsidR="00B0021E" w:rsidRPr="000901D2" w:rsidRDefault="006D7732" w:rsidP="00B0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</w:tr>
      <w:tr w:rsidR="00B0021E" w:rsidRPr="000901D2" w14:paraId="2BA933A7" w14:textId="77777777" w:rsidTr="006D7732">
        <w:tc>
          <w:tcPr>
            <w:tcW w:w="6658" w:type="dxa"/>
          </w:tcPr>
          <w:p w14:paraId="072260BD" w14:textId="393A0562" w:rsidR="00B0021E" w:rsidRPr="000901D2" w:rsidRDefault="006D7732" w:rsidP="006D773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с Торгпредом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Иран</w:t>
            </w:r>
          </w:p>
        </w:tc>
        <w:tc>
          <w:tcPr>
            <w:tcW w:w="2687" w:type="dxa"/>
          </w:tcPr>
          <w:p w14:paraId="4CE5EC5B" w14:textId="04938A62" w:rsidR="00B0021E" w:rsidRPr="000901D2" w:rsidRDefault="006D7732" w:rsidP="00B0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</w:tr>
      <w:tr w:rsidR="00B0021E" w:rsidRPr="000901D2" w14:paraId="3224E985" w14:textId="77777777" w:rsidTr="006D7732">
        <w:tc>
          <w:tcPr>
            <w:tcW w:w="6658" w:type="dxa"/>
          </w:tcPr>
          <w:p w14:paraId="2C508E60" w14:textId="113C396C" w:rsidR="00B0021E" w:rsidRPr="000901D2" w:rsidRDefault="006D7732" w:rsidP="006D773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с Торгпредом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Киргизия</w:t>
            </w:r>
          </w:p>
        </w:tc>
        <w:tc>
          <w:tcPr>
            <w:tcW w:w="2687" w:type="dxa"/>
          </w:tcPr>
          <w:p w14:paraId="2972BF62" w14:textId="0CD1D7D9" w:rsidR="00B0021E" w:rsidRPr="000901D2" w:rsidRDefault="006D7732" w:rsidP="00B0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</w:tr>
      <w:tr w:rsidR="00B0021E" w:rsidRPr="000901D2" w14:paraId="358EC9E8" w14:textId="77777777" w:rsidTr="006D7732">
        <w:tc>
          <w:tcPr>
            <w:tcW w:w="6658" w:type="dxa"/>
          </w:tcPr>
          <w:p w14:paraId="2B7CF8F2" w14:textId="379EEB58" w:rsidR="00B0021E" w:rsidRPr="000901D2" w:rsidRDefault="006D7732" w:rsidP="00B0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с Торгпредом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Индия</w:t>
            </w:r>
          </w:p>
        </w:tc>
        <w:tc>
          <w:tcPr>
            <w:tcW w:w="2687" w:type="dxa"/>
          </w:tcPr>
          <w:p w14:paraId="74672F4E" w14:textId="09645CC5" w:rsidR="00B0021E" w:rsidRPr="000901D2" w:rsidRDefault="006D7732" w:rsidP="00B0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</w:tr>
      <w:tr w:rsidR="00B0021E" w:rsidRPr="000901D2" w14:paraId="659E8CCA" w14:textId="77777777" w:rsidTr="006D7732">
        <w:tc>
          <w:tcPr>
            <w:tcW w:w="6658" w:type="dxa"/>
          </w:tcPr>
          <w:p w14:paraId="778D09D7" w14:textId="0ABCB629" w:rsidR="00B0021E" w:rsidRPr="000901D2" w:rsidRDefault="006D7732" w:rsidP="00B0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с Торгпредом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Вьетнам</w:t>
            </w:r>
          </w:p>
        </w:tc>
        <w:tc>
          <w:tcPr>
            <w:tcW w:w="2687" w:type="dxa"/>
          </w:tcPr>
          <w:p w14:paraId="78BF8001" w14:textId="61291755" w:rsidR="00B0021E" w:rsidRPr="000901D2" w:rsidRDefault="006D7732" w:rsidP="00B0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</w:tc>
      </w:tr>
      <w:tr w:rsidR="00B0021E" w:rsidRPr="000901D2" w14:paraId="11BCE661" w14:textId="77777777" w:rsidTr="006D7732">
        <w:tc>
          <w:tcPr>
            <w:tcW w:w="6658" w:type="dxa"/>
          </w:tcPr>
          <w:p w14:paraId="1B7E8865" w14:textId="461FD5E9" w:rsidR="00B0021E" w:rsidRPr="000901D2" w:rsidRDefault="006D7732" w:rsidP="00B0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с Торгпредом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Монголия</w:t>
            </w:r>
          </w:p>
        </w:tc>
        <w:tc>
          <w:tcPr>
            <w:tcW w:w="2687" w:type="dxa"/>
          </w:tcPr>
          <w:p w14:paraId="60435265" w14:textId="02E1F8FC" w:rsidR="00B0021E" w:rsidRPr="000901D2" w:rsidRDefault="006D7732" w:rsidP="00B0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</w:tc>
      </w:tr>
      <w:tr w:rsidR="00B0021E" w:rsidRPr="000901D2" w14:paraId="4704BF1D" w14:textId="77777777" w:rsidTr="006D7732">
        <w:tc>
          <w:tcPr>
            <w:tcW w:w="6658" w:type="dxa"/>
          </w:tcPr>
          <w:p w14:paraId="2974E7A7" w14:textId="40E09C8A" w:rsidR="00B0021E" w:rsidRPr="000901D2" w:rsidRDefault="006D7732" w:rsidP="00B00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с Торгпредом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Узбекистан</w:t>
            </w:r>
          </w:p>
        </w:tc>
        <w:tc>
          <w:tcPr>
            <w:tcW w:w="2687" w:type="dxa"/>
          </w:tcPr>
          <w:p w14:paraId="04E7ADD7" w14:textId="1685EFDA" w:rsidR="00B0021E" w:rsidRPr="000901D2" w:rsidRDefault="006D7732" w:rsidP="00B00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</w:tr>
    </w:tbl>
    <w:p w14:paraId="0FFC7217" w14:textId="5CAEB1AC" w:rsidR="000901D2" w:rsidRPr="000901D2" w:rsidRDefault="000901D2" w:rsidP="000901D2">
      <w:pPr>
        <w:rPr>
          <w:rFonts w:ascii="Times New Roman" w:hAnsi="Times New Roman" w:cs="Times New Roman"/>
          <w:sz w:val="24"/>
          <w:szCs w:val="24"/>
        </w:rPr>
      </w:pPr>
    </w:p>
    <w:sectPr w:rsidR="000901D2" w:rsidRPr="0009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FA"/>
    <w:rsid w:val="000901D2"/>
    <w:rsid w:val="00454669"/>
    <w:rsid w:val="004C5EFA"/>
    <w:rsid w:val="00571523"/>
    <w:rsid w:val="006168A1"/>
    <w:rsid w:val="006D7732"/>
    <w:rsid w:val="00A93853"/>
    <w:rsid w:val="00B0021E"/>
    <w:rsid w:val="00C40B29"/>
    <w:rsid w:val="00CB2CE4"/>
    <w:rsid w:val="00CF7E02"/>
    <w:rsid w:val="00D6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8987"/>
  <w15:chartTrackingRefBased/>
  <w15:docId w15:val="{56453423-B0F9-40E4-895C-A349F14B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2024-08-21T14:03:00Z</dcterms:created>
  <dcterms:modified xsi:type="dcterms:W3CDTF">2024-08-21T14:03:00Z</dcterms:modified>
</cp:coreProperties>
</file>